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7D" w:rsidRPr="00EB2A1F" w:rsidRDefault="00384D7D" w:rsidP="00384D7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384D7D" w:rsidRPr="00EB2A1F" w:rsidRDefault="00384D7D" w:rsidP="00384D7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  <w:b/>
          <w:bCs/>
        </w:rPr>
        <w:t>COMUNICADO</w:t>
      </w:r>
    </w:p>
    <w:p w:rsidR="00384D7D" w:rsidRPr="00EB2A1F" w:rsidRDefault="00384D7D" w:rsidP="00384D7D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384D7D" w:rsidRPr="00EB2A1F" w:rsidRDefault="00384D7D" w:rsidP="00384D7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eastAsia="Arial Unicode MS" w:hAnsiTheme="minorHAnsi" w:cstheme="minorHAnsi"/>
          <w:b/>
        </w:rPr>
      </w:pPr>
      <w:r w:rsidRPr="00EB2A1F">
        <w:rPr>
          <w:rFonts w:asciiTheme="minorHAnsi" w:hAnsiTheme="minorHAnsi" w:cstheme="minorHAnsi"/>
          <w:b/>
          <w:bCs/>
        </w:rPr>
        <w:t xml:space="preserve">Ref.: </w:t>
      </w:r>
      <w:r w:rsidRPr="00EB2A1F">
        <w:rPr>
          <w:rFonts w:asciiTheme="minorHAnsi" w:eastAsia="Arial Unicode MS" w:hAnsiTheme="minorHAnsi" w:cstheme="minorHAnsi"/>
          <w:b/>
        </w:rPr>
        <w:t xml:space="preserve">PROCESSO LICITATÓRIO Nº </w:t>
      </w:r>
      <w:r w:rsidR="001F5195">
        <w:rPr>
          <w:rFonts w:asciiTheme="minorHAnsi" w:eastAsia="Arial Unicode MS" w:hAnsiTheme="minorHAnsi" w:cstheme="minorHAnsi"/>
          <w:b/>
        </w:rPr>
        <w:t>1.411</w:t>
      </w:r>
      <w:r w:rsidRPr="00EB2A1F">
        <w:rPr>
          <w:rFonts w:asciiTheme="minorHAnsi" w:eastAsia="Arial Unicode MS" w:hAnsiTheme="minorHAnsi" w:cstheme="minorHAnsi"/>
          <w:b/>
        </w:rPr>
        <w:t>/20</w:t>
      </w:r>
      <w:r w:rsidR="00590AFB" w:rsidRPr="00EB2A1F">
        <w:rPr>
          <w:rFonts w:asciiTheme="minorHAnsi" w:eastAsia="Arial Unicode MS" w:hAnsiTheme="minorHAnsi" w:cstheme="minorHAnsi"/>
          <w:b/>
        </w:rPr>
        <w:t>20</w:t>
      </w:r>
      <w:r w:rsidRPr="00EB2A1F">
        <w:rPr>
          <w:rFonts w:asciiTheme="minorHAnsi" w:eastAsia="Arial Unicode MS" w:hAnsiTheme="minorHAnsi" w:cstheme="minorHAnsi"/>
          <w:b/>
        </w:rPr>
        <w:t xml:space="preserve"> – TOMADA DE PREÇOS Nº 0</w:t>
      </w:r>
      <w:r w:rsidR="001F5195">
        <w:rPr>
          <w:rFonts w:asciiTheme="minorHAnsi" w:eastAsia="Arial Unicode MS" w:hAnsiTheme="minorHAnsi" w:cstheme="minorHAnsi"/>
          <w:b/>
        </w:rPr>
        <w:t>9</w:t>
      </w:r>
      <w:r w:rsidRPr="00EB2A1F">
        <w:rPr>
          <w:rFonts w:asciiTheme="minorHAnsi" w:eastAsia="Arial Unicode MS" w:hAnsiTheme="minorHAnsi" w:cstheme="minorHAnsi"/>
          <w:b/>
        </w:rPr>
        <w:t>/20</w:t>
      </w:r>
      <w:r w:rsidR="00590AFB" w:rsidRPr="00EB2A1F">
        <w:rPr>
          <w:rFonts w:asciiTheme="minorHAnsi" w:eastAsia="Arial Unicode MS" w:hAnsiTheme="minorHAnsi" w:cstheme="minorHAnsi"/>
          <w:b/>
        </w:rPr>
        <w:t>20</w:t>
      </w:r>
      <w:r w:rsidRPr="00EB2A1F">
        <w:rPr>
          <w:rFonts w:asciiTheme="minorHAnsi" w:eastAsia="Arial Unicode MS" w:hAnsiTheme="minorHAnsi" w:cstheme="minorHAnsi"/>
          <w:b/>
        </w:rPr>
        <w:t>.</w:t>
      </w:r>
    </w:p>
    <w:p w:rsidR="00384D7D" w:rsidRPr="00EB2A1F" w:rsidRDefault="00384D7D" w:rsidP="00384D7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D60001" w:rsidRPr="0027459D" w:rsidRDefault="00D60001" w:rsidP="00CF2908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Calibri" w:hAnsi="Calibri" w:cs="Calibri"/>
          <w:bCs/>
        </w:rPr>
      </w:pPr>
      <w:r w:rsidRPr="0027459D">
        <w:rPr>
          <w:rFonts w:ascii="Calibri" w:hAnsi="Calibri" w:cs="Calibri"/>
          <w:bCs/>
        </w:rPr>
        <w:t xml:space="preserve">Conforme documentos apensos ao processo licitatório supra referenciado, </w:t>
      </w:r>
      <w:r>
        <w:rPr>
          <w:rFonts w:ascii="Calibri" w:hAnsi="Calibri" w:cs="Calibri"/>
          <w:bCs/>
        </w:rPr>
        <w:t>f</w:t>
      </w:r>
      <w:r w:rsidRPr="0027459D">
        <w:rPr>
          <w:rFonts w:ascii="Calibri" w:hAnsi="Calibri" w:cs="Calibri"/>
          <w:bCs/>
        </w:rPr>
        <w:t>ica</w:t>
      </w:r>
      <w:r>
        <w:rPr>
          <w:rFonts w:ascii="Calibri" w:hAnsi="Calibri" w:cs="Calibri"/>
          <w:bCs/>
        </w:rPr>
        <w:t xml:space="preserve">m as participantes do certame </w:t>
      </w:r>
      <w:r w:rsidRPr="0027459D">
        <w:rPr>
          <w:rFonts w:ascii="Calibri" w:hAnsi="Calibri" w:cs="Calibri"/>
          <w:bCs/>
        </w:rPr>
        <w:t>notificada</w:t>
      </w:r>
      <w:r>
        <w:rPr>
          <w:rFonts w:ascii="Calibri" w:hAnsi="Calibri" w:cs="Calibri"/>
          <w:bCs/>
        </w:rPr>
        <w:t xml:space="preserve">s do julgamento referentes a fase de  habilitação/inabilitação, conforme segue: </w:t>
      </w:r>
      <w:r w:rsidR="005F5EC6">
        <w:rPr>
          <w:rFonts w:ascii="Calibri" w:hAnsi="Calibri" w:cs="Calibri"/>
          <w:bCs/>
        </w:rPr>
        <w:t xml:space="preserve">1) as empresas </w:t>
      </w:r>
      <w:r w:rsidRPr="00E064FD">
        <w:rPr>
          <w:rFonts w:ascii="Calibri" w:hAnsi="Calibri" w:cs="Calibri"/>
        </w:rPr>
        <w:t>GA AMB</w:t>
      </w:r>
      <w:r w:rsidR="005F5EC6">
        <w:rPr>
          <w:rFonts w:ascii="Calibri" w:hAnsi="Calibri" w:cs="Calibri"/>
        </w:rPr>
        <w:t xml:space="preserve">IENTAL COLETA DE RESÍDUOS LTDA e </w:t>
      </w:r>
      <w:r>
        <w:rPr>
          <w:rFonts w:ascii="Calibri" w:hAnsi="Calibri" w:cs="Calibri"/>
        </w:rPr>
        <w:t>BIO RESIDUOS LAVARDA &amp; LAVARDA LTDA</w:t>
      </w:r>
      <w:r w:rsidR="005F5EC6">
        <w:rPr>
          <w:rFonts w:ascii="Calibri" w:hAnsi="Calibri" w:cs="Calibri"/>
        </w:rPr>
        <w:t xml:space="preserve"> foram consideradas habilitadas a fase de julgamento de propostas;  2) a empresa PANAMBI AMBIENTAL EIRELI foi considerada inabilitada a fase de julgamento de propostas. </w:t>
      </w:r>
      <w:r>
        <w:rPr>
          <w:rFonts w:asciiTheme="minorHAnsi" w:hAnsiTheme="minorHAnsi" w:cstheme="minorHAnsi"/>
        </w:rPr>
        <w:t xml:space="preserve">Ficam as empresas participantes notificadas da abertura dos prazos recursais, Lei Federal nº 8.666/93, artigo 109, referentes a fase de habilitação/inabilitação. </w:t>
      </w:r>
      <w:r w:rsidRPr="0027459D">
        <w:rPr>
          <w:rFonts w:ascii="Calibri" w:hAnsi="Calibri" w:cs="Calibri"/>
        </w:rPr>
        <w:t>Os autos do processo estão com vista franqueada aos interessados, no horário de funcionamento da Prefeitura Municipal. A integra da Ata encontra-se disponível no site: http://viadutos.rs.gov.br/licitacoes/</w:t>
      </w:r>
      <w:r w:rsidR="005F5EC6">
        <w:rPr>
          <w:rFonts w:ascii="Calibri" w:hAnsi="Calibri" w:cs="Calibri"/>
        </w:rPr>
        <w:t>9</w:t>
      </w:r>
      <w:r w:rsidRPr="0027459D">
        <w:rPr>
          <w:rFonts w:ascii="Calibri" w:hAnsi="Calibri" w:cs="Calibri"/>
        </w:rPr>
        <w:t>/tomada-de-precos.</w:t>
      </w:r>
      <w:r>
        <w:rPr>
          <w:rFonts w:ascii="Calibri" w:hAnsi="Calibri" w:cs="Calibri"/>
        </w:rPr>
        <w:t xml:space="preserve"> </w:t>
      </w:r>
      <w:r w:rsidRPr="0027459D">
        <w:rPr>
          <w:rFonts w:ascii="Calibri" w:hAnsi="Calibri" w:cs="Calibri"/>
          <w:bCs/>
        </w:rPr>
        <w:t xml:space="preserve">Viadutos, </w:t>
      </w:r>
      <w:r>
        <w:rPr>
          <w:rFonts w:ascii="Calibri" w:hAnsi="Calibri" w:cs="Calibri"/>
          <w:bCs/>
        </w:rPr>
        <w:t>30</w:t>
      </w:r>
      <w:r w:rsidRPr="0027459D">
        <w:rPr>
          <w:rFonts w:ascii="Calibri" w:hAnsi="Calibri" w:cs="Calibri"/>
          <w:bCs/>
        </w:rPr>
        <w:t xml:space="preserve"> de </w:t>
      </w:r>
      <w:r>
        <w:rPr>
          <w:rFonts w:ascii="Calibri" w:hAnsi="Calibri" w:cs="Calibri"/>
          <w:bCs/>
        </w:rPr>
        <w:t>outubro</w:t>
      </w:r>
      <w:r w:rsidRPr="0027459D">
        <w:rPr>
          <w:rFonts w:ascii="Calibri" w:hAnsi="Calibri" w:cs="Calibri"/>
          <w:bCs/>
        </w:rPr>
        <w:t xml:space="preserve"> de 20</w:t>
      </w:r>
      <w:r>
        <w:rPr>
          <w:rFonts w:ascii="Calibri" w:hAnsi="Calibri" w:cs="Calibri"/>
          <w:bCs/>
        </w:rPr>
        <w:t>20</w:t>
      </w:r>
      <w:r w:rsidRPr="0027459D">
        <w:rPr>
          <w:rFonts w:ascii="Calibri" w:hAnsi="Calibri" w:cs="Calibri"/>
          <w:bCs/>
        </w:rPr>
        <w:t>.</w:t>
      </w:r>
    </w:p>
    <w:p w:rsidR="00D60001" w:rsidRDefault="00D60001" w:rsidP="00384D7D">
      <w:pPr>
        <w:pStyle w:val="PargrafodaLista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Theme="minorHAnsi" w:hAnsiTheme="minorHAnsi" w:cstheme="minorHAnsi"/>
          <w:bCs/>
        </w:rPr>
      </w:pPr>
    </w:p>
    <w:p w:rsidR="00384D7D" w:rsidRPr="00EB2A1F" w:rsidRDefault="00384D7D" w:rsidP="00384D7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84D7D" w:rsidRPr="00EB2A1F" w:rsidRDefault="00384D7D" w:rsidP="00384D7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384D7D" w:rsidRPr="00EB2A1F" w:rsidRDefault="00384D7D" w:rsidP="00384D7D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EB2A1F">
        <w:rPr>
          <w:rFonts w:asciiTheme="minorHAnsi" w:hAnsiTheme="minorHAnsi" w:cstheme="minorHAnsi"/>
          <w:bCs/>
        </w:rPr>
        <w:t>Comissão de Licitações</w:t>
      </w:r>
    </w:p>
    <w:p w:rsidR="00384D7D" w:rsidRPr="00EB2A1F" w:rsidRDefault="00384D7D" w:rsidP="00384D7D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4B3364" w:rsidRPr="00EB2A1F" w:rsidRDefault="004B3364" w:rsidP="00BC3884">
      <w:pPr>
        <w:spacing w:line="360" w:lineRule="auto"/>
        <w:ind w:firstLine="567"/>
        <w:jc w:val="both"/>
        <w:rPr>
          <w:rFonts w:asciiTheme="minorHAnsi" w:hAnsiTheme="minorHAnsi" w:cstheme="minorHAnsi"/>
        </w:rPr>
      </w:pPr>
    </w:p>
    <w:sectPr w:rsidR="004B3364" w:rsidRPr="00EB2A1F" w:rsidSect="00887B6B">
      <w:headerReference w:type="default" r:id="rId6"/>
      <w:footerReference w:type="default" r:id="rId7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228" w:rsidRDefault="00776228" w:rsidP="004D17ED">
      <w:r>
        <w:separator/>
      </w:r>
    </w:p>
  </w:endnote>
  <w:endnote w:type="continuationSeparator" w:id="1">
    <w:p w:rsidR="00776228" w:rsidRDefault="00776228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228" w:rsidRDefault="00776228" w:rsidP="004D17ED">
      <w:r>
        <w:separator/>
      </w:r>
    </w:p>
  </w:footnote>
  <w:footnote w:type="continuationSeparator" w:id="1">
    <w:p w:rsidR="00776228" w:rsidRDefault="00776228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18C"/>
    <w:rsid w:val="0000121C"/>
    <w:rsid w:val="000034E8"/>
    <w:rsid w:val="0000430F"/>
    <w:rsid w:val="00013D36"/>
    <w:rsid w:val="00014DD9"/>
    <w:rsid w:val="0002169F"/>
    <w:rsid w:val="00026171"/>
    <w:rsid w:val="000341E1"/>
    <w:rsid w:val="000405EF"/>
    <w:rsid w:val="00045827"/>
    <w:rsid w:val="00045C36"/>
    <w:rsid w:val="000542A1"/>
    <w:rsid w:val="00084B26"/>
    <w:rsid w:val="00096A7B"/>
    <w:rsid w:val="000A69C3"/>
    <w:rsid w:val="000B37DF"/>
    <w:rsid w:val="00120F30"/>
    <w:rsid w:val="001807A3"/>
    <w:rsid w:val="001929AC"/>
    <w:rsid w:val="001B2FA8"/>
    <w:rsid w:val="001C436A"/>
    <w:rsid w:val="001D5934"/>
    <w:rsid w:val="001E34C4"/>
    <w:rsid w:val="001E4C6F"/>
    <w:rsid w:val="001E5D9F"/>
    <w:rsid w:val="001F5195"/>
    <w:rsid w:val="00207977"/>
    <w:rsid w:val="00210556"/>
    <w:rsid w:val="00211D9F"/>
    <w:rsid w:val="002235E0"/>
    <w:rsid w:val="002247AE"/>
    <w:rsid w:val="0022618C"/>
    <w:rsid w:val="0023016D"/>
    <w:rsid w:val="0023401D"/>
    <w:rsid w:val="002356A7"/>
    <w:rsid w:val="002729AB"/>
    <w:rsid w:val="0027459D"/>
    <w:rsid w:val="00280496"/>
    <w:rsid w:val="00284733"/>
    <w:rsid w:val="002D449C"/>
    <w:rsid w:val="002E59BE"/>
    <w:rsid w:val="0030610D"/>
    <w:rsid w:val="003551C1"/>
    <w:rsid w:val="00384D7D"/>
    <w:rsid w:val="003D74CF"/>
    <w:rsid w:val="003F3305"/>
    <w:rsid w:val="00407228"/>
    <w:rsid w:val="004414E6"/>
    <w:rsid w:val="0044404C"/>
    <w:rsid w:val="0047280B"/>
    <w:rsid w:val="00483C38"/>
    <w:rsid w:val="004B3364"/>
    <w:rsid w:val="004B5F88"/>
    <w:rsid w:val="004D17ED"/>
    <w:rsid w:val="004D5BA9"/>
    <w:rsid w:val="004D6BD3"/>
    <w:rsid w:val="004F10AC"/>
    <w:rsid w:val="00507CDE"/>
    <w:rsid w:val="0051499A"/>
    <w:rsid w:val="005217B5"/>
    <w:rsid w:val="0053316F"/>
    <w:rsid w:val="00554D45"/>
    <w:rsid w:val="00572DE2"/>
    <w:rsid w:val="00590AFB"/>
    <w:rsid w:val="005B6B8B"/>
    <w:rsid w:val="005D0F96"/>
    <w:rsid w:val="005D7A71"/>
    <w:rsid w:val="005E00CB"/>
    <w:rsid w:val="005F177C"/>
    <w:rsid w:val="005F5EC6"/>
    <w:rsid w:val="00616EBE"/>
    <w:rsid w:val="00644C04"/>
    <w:rsid w:val="00662DDE"/>
    <w:rsid w:val="00682D56"/>
    <w:rsid w:val="006B35A2"/>
    <w:rsid w:val="006C60E1"/>
    <w:rsid w:val="006D206C"/>
    <w:rsid w:val="006D6926"/>
    <w:rsid w:val="007059D4"/>
    <w:rsid w:val="00707E78"/>
    <w:rsid w:val="00734E02"/>
    <w:rsid w:val="00754056"/>
    <w:rsid w:val="007716C8"/>
    <w:rsid w:val="00776228"/>
    <w:rsid w:val="0078566F"/>
    <w:rsid w:val="007A62E0"/>
    <w:rsid w:val="00812E3B"/>
    <w:rsid w:val="008523C3"/>
    <w:rsid w:val="00854206"/>
    <w:rsid w:val="00855C3A"/>
    <w:rsid w:val="00866CD6"/>
    <w:rsid w:val="00870DB9"/>
    <w:rsid w:val="00887B6B"/>
    <w:rsid w:val="008A449E"/>
    <w:rsid w:val="0094790B"/>
    <w:rsid w:val="00961697"/>
    <w:rsid w:val="00977323"/>
    <w:rsid w:val="009C3CE7"/>
    <w:rsid w:val="009D04C3"/>
    <w:rsid w:val="009D5F66"/>
    <w:rsid w:val="009E2580"/>
    <w:rsid w:val="009E55B6"/>
    <w:rsid w:val="00A03233"/>
    <w:rsid w:val="00A17129"/>
    <w:rsid w:val="00A41AC0"/>
    <w:rsid w:val="00A5396D"/>
    <w:rsid w:val="00A53A95"/>
    <w:rsid w:val="00A745E0"/>
    <w:rsid w:val="00AC2332"/>
    <w:rsid w:val="00AE11AD"/>
    <w:rsid w:val="00AE5B2C"/>
    <w:rsid w:val="00AF6EFB"/>
    <w:rsid w:val="00B041C2"/>
    <w:rsid w:val="00B05268"/>
    <w:rsid w:val="00B22BCE"/>
    <w:rsid w:val="00B507AA"/>
    <w:rsid w:val="00B64301"/>
    <w:rsid w:val="00B927FD"/>
    <w:rsid w:val="00BC3884"/>
    <w:rsid w:val="00BC5A21"/>
    <w:rsid w:val="00C03417"/>
    <w:rsid w:val="00C231D3"/>
    <w:rsid w:val="00C53259"/>
    <w:rsid w:val="00C616C9"/>
    <w:rsid w:val="00C836EE"/>
    <w:rsid w:val="00CC6CA3"/>
    <w:rsid w:val="00CD60A0"/>
    <w:rsid w:val="00CF124D"/>
    <w:rsid w:val="00CF2908"/>
    <w:rsid w:val="00D36121"/>
    <w:rsid w:val="00D60001"/>
    <w:rsid w:val="00D871C8"/>
    <w:rsid w:val="00DA3F9C"/>
    <w:rsid w:val="00DA66A4"/>
    <w:rsid w:val="00DA77CC"/>
    <w:rsid w:val="00DB4AEB"/>
    <w:rsid w:val="00DC121C"/>
    <w:rsid w:val="00E13A4C"/>
    <w:rsid w:val="00E27668"/>
    <w:rsid w:val="00E334F9"/>
    <w:rsid w:val="00E42C39"/>
    <w:rsid w:val="00E640D7"/>
    <w:rsid w:val="00E64201"/>
    <w:rsid w:val="00E80C1E"/>
    <w:rsid w:val="00EA1552"/>
    <w:rsid w:val="00EB0613"/>
    <w:rsid w:val="00EB2A1F"/>
    <w:rsid w:val="00EC6E8F"/>
    <w:rsid w:val="00EE3676"/>
    <w:rsid w:val="00F55E02"/>
    <w:rsid w:val="00F611D0"/>
    <w:rsid w:val="00F66330"/>
    <w:rsid w:val="00F90C3B"/>
    <w:rsid w:val="00F928F5"/>
    <w:rsid w:val="00F96062"/>
    <w:rsid w:val="00FB3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B0613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EB0613"/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1E4C6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E4C6F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C38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7A71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EB2A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B0613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EB0613"/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1E4C6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E4C6F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C38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7A71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EB2A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4</cp:revision>
  <cp:lastPrinted>2020-10-30T14:08:00Z</cp:lastPrinted>
  <dcterms:created xsi:type="dcterms:W3CDTF">2020-10-30T12:01:00Z</dcterms:created>
  <dcterms:modified xsi:type="dcterms:W3CDTF">2020-10-30T14:14:00Z</dcterms:modified>
</cp:coreProperties>
</file>